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52-</w:t>
      </w:r>
      <w:r w:rsidDel="00000000" w:rsidR="00000000" w:rsidRPr="00000000">
        <w:rPr>
          <w:rtl w:val="0"/>
        </w:rPr>
        <w:t xml:space="preserve">20190331</w:t>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rFonts w:ascii="Arial Unicode MS" w:cs="Arial Unicode MS" w:eastAsia="Arial Unicode MS" w:hAnsi="Arial Unicode MS"/>
          <w:b w:val="1"/>
          <w:rtl w:val="0"/>
        </w:rPr>
        <w:t xml:space="preserve">52 護正知</w:t>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Fonts w:ascii="Arial Unicode MS" w:cs="Arial Unicode MS" w:eastAsia="Arial Unicode MS" w:hAnsi="Arial Unicode MS"/>
          <w:rtl w:val="0"/>
        </w:rPr>
        <w:t xml:space="preserve">然後就是我們今天的入行論的課題，</w:t>
      </w:r>
    </w:p>
    <w:p w:rsidR="00000000" w:rsidDel="00000000" w:rsidP="00000000" w:rsidRDefault="00000000" w:rsidRPr="00000000" w14:paraId="00000006">
      <w:pPr>
        <w:spacing w:line="360" w:lineRule="auto"/>
        <w:rPr/>
      </w:pPr>
      <w:r w:rsidDel="00000000" w:rsidR="00000000" w:rsidRPr="00000000">
        <w:rPr>
          <w:rtl w:val="0"/>
        </w:rPr>
        <w:t xml:space="preserve"> </w:t>
      </w:r>
    </w:p>
    <w:p w:rsidR="00000000" w:rsidDel="00000000" w:rsidP="00000000" w:rsidRDefault="00000000" w:rsidRPr="00000000" w14:paraId="00000007">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16. 雖久習唸誦，及餘眾苦行，然心散它處，佛說彼無益。</w:t>
      </w:r>
    </w:p>
    <w:p w:rsidR="00000000" w:rsidDel="00000000" w:rsidP="00000000" w:rsidRDefault="00000000" w:rsidRPr="00000000" w14:paraId="00000008">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17. 若不知此心，奧秘法中尊，求樂及避苦，無義終漂泊。</w:t>
      </w:r>
    </w:p>
    <w:p w:rsidR="00000000" w:rsidDel="00000000" w:rsidP="00000000" w:rsidRDefault="00000000" w:rsidRPr="00000000" w14:paraId="00000009">
      <w:pPr>
        <w:spacing w:line="360" w:lineRule="auto"/>
        <w:rPr/>
      </w:pPr>
      <w:r w:rsidDel="00000000" w:rsidR="00000000" w:rsidRPr="00000000">
        <w:rPr>
          <w:rtl w:val="0"/>
        </w:rPr>
        <w:t xml:space="preserve"> </w:t>
      </w:r>
    </w:p>
    <w:p w:rsidR="00000000" w:rsidDel="00000000" w:rsidP="00000000" w:rsidRDefault="00000000" w:rsidRPr="00000000" w14:paraId="0000000A">
      <w:pPr>
        <w:spacing w:line="360" w:lineRule="auto"/>
        <w:rPr/>
      </w:pPr>
      <w:r w:rsidDel="00000000" w:rsidR="00000000" w:rsidRPr="00000000">
        <w:rPr>
          <w:rFonts w:ascii="Arial Unicode MS" w:cs="Arial Unicode MS" w:eastAsia="Arial Unicode MS" w:hAnsi="Arial Unicode MS"/>
          <w:rtl w:val="0"/>
        </w:rPr>
        <w:t xml:space="preserve">我們昨天講到的內容，這些就是六度的內容。諸位大體上面都記得這個部份。</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Fonts w:ascii="Arial Unicode MS" w:cs="Arial Unicode MS" w:eastAsia="Arial Unicode MS" w:hAnsi="Arial Unicode MS"/>
          <w:rtl w:val="0"/>
        </w:rPr>
        <w:t xml:space="preserve">所以，最佳的佈施就是心當中的發願，就是自他三世善根及受用，為一切眾生而成就，成就為眾生，這種的發心就是最大的佈施。暫時當中不可能置所有的眾生到安全的境地，沒有這個能力，但是至少你發了這種不害眾生的願，禁止惡行這種的願，希望能夠斷除傷害眾生的心，這就是最好的持戒。</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Fonts w:ascii="Arial Unicode MS" w:cs="Arial Unicode MS" w:eastAsia="Arial Unicode MS" w:hAnsi="Arial Unicode MS"/>
          <w:rtl w:val="0"/>
        </w:rPr>
        <w:t xml:space="preserve">然後說，想滅一切的煩惱、敵人，滅這相對世界當中的敵人，或者是說，其實調伏他們是不容易，但是你調伏了自己的心，就是說像用皮革包裹自己的腳，像鞋底下有個厚的皮革，那走在哪裡都是怡然無傷，這樣子。就是講到修心是關鍵。忍辱也是修心、修自己的心為關鍵，佈施也是修自己的心為關鍵，持戒也是如此，然後忍辱也是如此，精進這個上面也是一樣。如果自己的心能夠成調伏，這個是最佳的修行的方式。</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Fonts w:ascii="Arial Unicode MS" w:cs="Arial Unicode MS" w:eastAsia="Arial Unicode MS" w:hAnsi="Arial Unicode MS"/>
          <w:rtl w:val="0"/>
        </w:rPr>
        <w:t xml:space="preserve">之後，今天我們這個偈頌當中，主要是談到禪定和精進的般若密兩個部份。精進的時候，之前說的，說心意念當中呢，一念善，能夠使自己得到梵天的善果，然後，如果心不能夠凝定的話，縱使身口很勤的話，也很難呈現這種成就。所以說，制服外敵不如調伏此心，身口精勤，不如一心明定，就是能夠定、能夠明。</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Fonts w:ascii="Arial Unicode MS" w:cs="Arial Unicode MS" w:eastAsia="Arial Unicode MS" w:hAnsi="Arial Unicode MS"/>
          <w:rtl w:val="0"/>
        </w:rPr>
        <w:t xml:space="preserve">然後就自然講到今天的內容: 心不渙散他處，能夠心住一境，這個層次。我先把這個的白話文念出來，「雖然長期修習唸誦和其他苦行，但若自心鬆弛，散於所原緣境之外的其他處，佛說，他們的所做是無益的」。比如說我們禪定的時候，一樣，你花了時間，不論是長期和短期，尤其是長期，包括唸誦，其它的比較辛苦的修行也是如此。尤其是這種禪定當中，如果你心不能夠同時安止，渙散於它處，或者心昏沈，不能夠保持清明，這樣子呢，尤其</w:t>
      </w:r>
      <w:r w:rsidDel="00000000" w:rsidR="00000000" w:rsidRPr="00000000">
        <w:rPr>
          <w:rFonts w:ascii="Arial Unicode MS" w:cs="Arial Unicode MS" w:eastAsia="Arial Unicode MS" w:hAnsi="Arial Unicode MS"/>
          <w:rtl w:val="0"/>
        </w:rPr>
        <w:t xml:space="preserve">是</w:t>
      </w:r>
      <w:r w:rsidDel="00000000" w:rsidR="00000000" w:rsidRPr="00000000">
        <w:rPr>
          <w:rFonts w:ascii="Arial Unicode MS" w:cs="Arial Unicode MS" w:eastAsia="Arial Unicode MS" w:hAnsi="Arial Unicode MS"/>
          <w:rtl w:val="0"/>
        </w:rPr>
        <w:t xml:space="preserve">三門所緣境</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就是各種各樣的這種眼耳鼻舌身的對境，這種有相的寂止禪的這種所緣，就是有對境，看一尊佛啊這種，那這樣子，就是如果心散亂昏沈，這樣的話，禪修就沒有意義。</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Fonts w:ascii="Arial Unicode MS" w:cs="Arial Unicode MS" w:eastAsia="Arial Unicode MS" w:hAnsi="Arial Unicode MS"/>
          <w:rtl w:val="0"/>
        </w:rPr>
        <w:t xml:space="preserve">然後，頌詞說「如果不能認識佛教殊勝的精要，心的奧秘，縱然努力追求快樂，避免痛苦，仍免不了三界中漂泊，無意義的漂泊於三界」。所以，這時也是我們剛才說，如果有無見、有身見、有邊見的邊執、邪見、見取見，戒禁取見，墮入到這一類的汙染的狀態，看上去雖是在求道，但是也會變成是因為沒有瞭解心的奧秘，雖想要避免苦得樂，但還是會在三界當中繼續漂泊，所以這個就很關鍵。</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Fonts w:ascii="Arial Unicode MS" w:cs="Arial Unicode MS" w:eastAsia="Arial Unicode MS" w:hAnsi="Arial Unicode MS"/>
          <w:rtl w:val="0"/>
        </w:rPr>
        <w:t xml:space="preserve">昨天我發了一個微信，最主要是說，就是修行的時候，我們要幫助眾生，這些是很重要的，發願也是這樣發，受戒也是這樣受，但是，最根本的是自己能夠好好的，真正真正的發自內心，真誠的願意修行。然後，就是每天持續觀照自己的心，系統性的去修正法、持正見，那是最好的幫助眾生的方式，也是建立法幢的方式。</w:t>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也許我們會學很多，從佛學院畢業，或者是從某一種的大學的 PHD 畢業，然後就建很多寺廟，培養很</w:t>
      </w:r>
      <w:r w:rsidDel="00000000" w:rsidR="00000000" w:rsidRPr="00000000">
        <w:rPr>
          <w:rFonts w:ascii="Arial Unicode MS" w:cs="Arial Unicode MS" w:eastAsia="Arial Unicode MS" w:hAnsi="Arial Unicode MS"/>
          <w:rtl w:val="0"/>
        </w:rPr>
        <w:t xml:space="preserve">多</w:t>
      </w:r>
      <w:r w:rsidDel="00000000" w:rsidR="00000000" w:rsidRPr="00000000">
        <w:rPr>
          <w:rFonts w:ascii="Arial Unicode MS" w:cs="Arial Unicode MS" w:eastAsia="Arial Unicode MS" w:hAnsi="Arial Unicode MS"/>
          <w:rtl w:val="0"/>
        </w:rPr>
        <w:t xml:space="preserve">僧</w:t>
      </w:r>
      <w:r w:rsidDel="00000000" w:rsidR="00000000" w:rsidRPr="00000000">
        <w:rPr>
          <w:rFonts w:ascii="Arial Unicode MS" w:cs="Arial Unicode MS" w:eastAsia="Arial Unicode MS" w:hAnsi="Arial Unicode MS"/>
          <w:rtl w:val="0"/>
        </w:rPr>
        <w:t xml:space="preserve">才，</w:t>
      </w:r>
      <w:r w:rsidDel="00000000" w:rsidR="00000000" w:rsidRPr="00000000">
        <w:rPr>
          <w:rFonts w:ascii="Arial Unicode MS" w:cs="Arial Unicode MS" w:eastAsia="Arial Unicode MS" w:hAnsi="Arial Unicode MS"/>
          <w:rtl w:val="0"/>
        </w:rPr>
        <w:t xml:space="preserve">這裡面呢，有他的功德。當然，你塑佛像，塑佛像這些有某一種的功德，但是最大的功德、最大的護持佛法的方式就是自己好好去修行。所以，是這樣子，不然的話就變成純粹是，怎麼講呢，就是實修的這個上面的力量提不上去，其他的都有點浮，有點表面，變成這種的狀況。</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另外一個就是說，見性，這個就是非常的重要，見性的智慧。見到佛，我們剛才說的，見到真正的上師，這些都需要見性，成就不退轉的果位也需要見性。所以說，如果我們沒有修心性，心的本來的這種面目，沒有這些的話，那我</w:t>
      </w:r>
      <w:r w:rsidDel="00000000" w:rsidR="00000000" w:rsidRPr="00000000">
        <w:rPr>
          <w:rFonts w:ascii="Arial Unicode MS" w:cs="Arial Unicode MS" w:eastAsia="Arial Unicode MS" w:hAnsi="Arial Unicode MS"/>
          <w:rtl w:val="0"/>
        </w:rPr>
        <w:t xml:space="preserve">們</w:t>
      </w:r>
      <w:r w:rsidDel="00000000" w:rsidR="00000000" w:rsidRPr="00000000">
        <w:rPr>
          <w:rFonts w:ascii="Arial Unicode MS" w:cs="Arial Unicode MS" w:eastAsia="Arial Unicode MS" w:hAnsi="Arial Unicode MS"/>
          <w:rtl w:val="0"/>
        </w:rPr>
        <w:t xml:space="preserve">沈浸</w:t>
      </w:r>
      <w:r w:rsidDel="00000000" w:rsidR="00000000" w:rsidRPr="00000000">
        <w:rPr>
          <w:rFonts w:ascii="Arial Unicode MS" w:cs="Arial Unicode MS" w:eastAsia="Arial Unicode MS" w:hAnsi="Arial Unicode MS"/>
          <w:rtl w:val="0"/>
        </w:rPr>
        <w:t xml:space="preserve">在</w:t>
      </w:r>
      <w:r w:rsidDel="00000000" w:rsidR="00000000" w:rsidRPr="00000000">
        <w:rPr>
          <w:rFonts w:ascii="Arial Unicode MS" w:cs="Arial Unicode MS" w:eastAsia="Arial Unicode MS" w:hAnsi="Arial Unicode MS"/>
          <w:rtl w:val="0"/>
        </w:rPr>
        <w:t xml:space="preserve">某一種的法語當中，但還沒有轉向這種真正的覺醒和智慧的方向，心離正覺的話，這樣子也是很可惜。所以說，在各種教法當中，“了悟心性”，這個就是非常重要，包括很有名的 “般若經”當中，「心無心、心之本性即為光明」，這是非常重要的句子。</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在某一個層次上面，就修心的時候，是說修這個「身、受、心、法」，就是修心的某一種取善捨惡的這種狀態；然後再進一步呢，就步入到智慧的層次，人無我、法無我的般若教法的層次；然後，在能夠斷執著之後呢，</w:t>
      </w:r>
      <w:r w:rsidDel="00000000" w:rsidR="00000000" w:rsidRPr="00000000">
        <w:rPr>
          <w:rFonts w:ascii="Arial Unicode MS" w:cs="Arial Unicode MS" w:eastAsia="Arial Unicode MS" w:hAnsi="Arial Unicode MS"/>
          <w:rtl w:val="0"/>
        </w:rPr>
        <w:t xml:space="preserve">為了</w:t>
      </w:r>
      <w:r w:rsidDel="00000000" w:rsidR="00000000" w:rsidRPr="00000000">
        <w:rPr>
          <w:rFonts w:ascii="Arial Unicode MS" w:cs="Arial Unicode MS" w:eastAsia="Arial Unicode MS" w:hAnsi="Arial Unicode MS"/>
          <w:rtl w:val="0"/>
        </w:rPr>
        <w:t xml:space="preserve">避免落入這種</w:t>
      </w:r>
      <w:r w:rsidDel="00000000" w:rsidR="00000000" w:rsidRPr="00000000">
        <w:rPr>
          <w:rFonts w:ascii="Arial Unicode MS" w:cs="Arial Unicode MS" w:eastAsia="Arial Unicode MS" w:hAnsi="Arial Unicode MS"/>
          <w:rtl w:val="0"/>
        </w:rPr>
        <w:t xml:space="preserve">單</w:t>
      </w:r>
      <w:r w:rsidDel="00000000" w:rsidR="00000000" w:rsidRPr="00000000">
        <w:rPr>
          <w:rFonts w:ascii="Arial Unicode MS" w:cs="Arial Unicode MS" w:eastAsia="Arial Unicode MS" w:hAnsi="Arial Unicode MS"/>
          <w:rtl w:val="0"/>
        </w:rPr>
        <w:t xml:space="preserve">空，或者避免是落入無法同斷滅區分</w:t>
      </w:r>
      <w:r w:rsidDel="00000000" w:rsidR="00000000" w:rsidRPr="00000000">
        <w:rPr>
          <w:rFonts w:ascii="Arial Unicode MS" w:cs="Arial Unicode MS" w:eastAsia="Arial Unicode MS" w:hAnsi="Arial Unicode MS"/>
          <w:rtl w:val="0"/>
        </w:rPr>
        <w:t xml:space="preserve">的這種狀態呢，就是修心的本性即為光明，對“明”的這個部份的瞭解。所以，心的瞭解，根據教法的次</w:t>
      </w:r>
      <w:r w:rsidDel="00000000" w:rsidR="00000000" w:rsidRPr="00000000">
        <w:rPr>
          <w:rFonts w:ascii="Arial Unicode MS" w:cs="Arial Unicode MS" w:eastAsia="Arial Unicode MS" w:hAnsi="Arial Unicode MS"/>
          <w:rtl w:val="0"/>
        </w:rPr>
        <w:t xml:space="preserve">第，</w:t>
      </w:r>
      <w:r w:rsidDel="00000000" w:rsidR="00000000" w:rsidRPr="00000000">
        <w:rPr>
          <w:rFonts w:ascii="Arial Unicode MS" w:cs="Arial Unicode MS" w:eastAsia="Arial Unicode MS" w:hAnsi="Arial Unicode MS"/>
          <w:rtl w:val="0"/>
        </w:rPr>
        <w:t xml:space="preserve">大小</w:t>
      </w:r>
      <w:r w:rsidDel="00000000" w:rsidR="00000000" w:rsidRPr="00000000">
        <w:rPr>
          <w:rFonts w:ascii="Arial Unicode MS" w:cs="Arial Unicode MS" w:eastAsia="Arial Unicode MS" w:hAnsi="Arial Unicode MS"/>
          <w:rtl w:val="0"/>
        </w:rPr>
        <w:t xml:space="preserve">乘、</w:t>
      </w:r>
      <w:r w:rsidDel="00000000" w:rsidR="00000000" w:rsidRPr="00000000">
        <w:rPr>
          <w:rFonts w:ascii="Arial Unicode MS" w:cs="Arial Unicode MS" w:eastAsia="Arial Unicode MS" w:hAnsi="Arial Unicode MS"/>
          <w:rtl w:val="0"/>
        </w:rPr>
        <w:t xml:space="preserve">顯密</w:t>
      </w:r>
      <w:r w:rsidDel="00000000" w:rsidR="00000000" w:rsidRPr="00000000">
        <w:rPr>
          <w:rFonts w:ascii="Arial Unicode MS" w:cs="Arial Unicode MS" w:eastAsia="Arial Unicode MS" w:hAnsi="Arial Unicode MS"/>
          <w:rtl w:val="0"/>
        </w:rPr>
        <w:t xml:space="preserve">乘所</w:t>
      </w:r>
      <w:r w:rsidDel="00000000" w:rsidR="00000000" w:rsidRPr="00000000">
        <w:rPr>
          <w:rFonts w:ascii="Arial Unicode MS" w:cs="Arial Unicode MS" w:eastAsia="Arial Unicode MS" w:hAnsi="Arial Unicode MS"/>
          <w:rtl w:val="0"/>
        </w:rPr>
        <w:t xml:space="preserve">強調的重點的差別呢，就是講到這個心無心、心之自性即為光明，心的本性即光明這個部份。所以，在種種的教法當中都會講到這個，就是對這種層次的瞭解。</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然後，剩下的兩個，再把它讀一下：</w:t>
      </w:r>
    </w:p>
    <w:p w:rsidR="00000000" w:rsidDel="00000000" w:rsidP="00000000" w:rsidRDefault="00000000" w:rsidRPr="00000000" w14:paraId="0000001E">
      <w:pPr>
        <w:spacing w:line="36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1F">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18. 故吾當善持，善護此道心，除此護心戒，何勞戒其餘？</w:t>
      </w:r>
    </w:p>
    <w:p w:rsidR="00000000" w:rsidDel="00000000" w:rsidP="00000000" w:rsidRDefault="00000000" w:rsidRPr="00000000" w14:paraId="00000020">
      <w:pPr>
        <w:spacing w:line="360" w:lineRule="auto"/>
        <w:rPr/>
      </w:pPr>
      <w:r w:rsidDel="00000000" w:rsidR="00000000" w:rsidRPr="00000000">
        <w:rPr>
          <w:rtl w:val="0"/>
        </w:rPr>
        <w:t xml:space="preserve"> </w:t>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因此我應該、應當嚴密的觀察、防護自心，除了以正知正念守護自心外，其他的很多禁戒要來作什麼呢？然後最後說：</w:t>
      </w:r>
    </w:p>
    <w:p w:rsidR="00000000" w:rsidDel="00000000" w:rsidP="00000000" w:rsidRDefault="00000000" w:rsidRPr="00000000" w14:paraId="00000022">
      <w:pPr>
        <w:spacing w:line="360" w:lineRule="auto"/>
        <w:rPr/>
      </w:pPr>
      <w:r w:rsidDel="00000000" w:rsidR="00000000" w:rsidRPr="00000000">
        <w:rPr>
          <w:rtl w:val="0"/>
        </w:rPr>
        <w:t xml:space="preserve"> </w:t>
      </w:r>
    </w:p>
    <w:p w:rsidR="00000000" w:rsidDel="00000000" w:rsidP="00000000" w:rsidRDefault="00000000" w:rsidRPr="00000000" w14:paraId="00000023">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19. 如處亂眾中，人皆慎護瘡；置身惡人群，常護此心傷。</w:t>
      </w:r>
    </w:p>
    <w:p w:rsidR="00000000" w:rsidDel="00000000" w:rsidP="00000000" w:rsidRDefault="00000000" w:rsidRPr="00000000" w14:paraId="00000024">
      <w:pPr>
        <w:spacing w:line="360" w:lineRule="auto"/>
        <w:rPr/>
      </w:pPr>
      <w:r w:rsidDel="00000000" w:rsidR="00000000" w:rsidRPr="00000000">
        <w:rPr>
          <w:rtl w:val="0"/>
        </w:rPr>
        <w:t xml:space="preserve"> </w:t>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所以，這個第18個頌是講前面的這種六度當中，最主要的是護心。就是怎麼樣去實踐六度呢？最主要是自己實踐六度、心中有六度，以這種的方式來實踐六度，就是這個部份。</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所以說，教法的重點就是應該守護正知、正見、正信，這種種的行為。尤其是一切不離自己的心，苦、樂，善、惡，取、捨，種種都是雜染執著，都是來自於心的透射和方式的差別。大小乘也是發心的差別。所以說清淨與不清淨、信心與不信，種種都是由心而生的。觀照這顆心，歸根結底來說，我們以這種菩薩戒，前面的分別解脫戒，後面有這個金剛乘誓言，種種的方式就是修自己的心，除了這種護心</w:t>
      </w:r>
      <w:r w:rsidDel="00000000" w:rsidR="00000000" w:rsidRPr="00000000">
        <w:rPr>
          <w:rFonts w:ascii="Arial Unicode MS" w:cs="Arial Unicode MS" w:eastAsia="Arial Unicode MS" w:hAnsi="Arial Unicode MS"/>
          <w:rtl w:val="0"/>
        </w:rPr>
        <w:t xml:space="preserve">戒</w:t>
      </w:r>
      <w:r w:rsidDel="00000000" w:rsidR="00000000" w:rsidRPr="00000000">
        <w:rPr>
          <w:rFonts w:ascii="Arial Unicode MS" w:cs="Arial Unicode MS" w:eastAsia="Arial Unicode MS" w:hAnsi="Arial Unicode MS"/>
          <w:rtl w:val="0"/>
        </w:rPr>
        <w:t xml:space="preserve">以外，其他還有什麼戒需要守護呢?</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然而，我們之前講的，這種</w:t>
      </w:r>
      <w:r w:rsidDel="00000000" w:rsidR="00000000" w:rsidRPr="00000000">
        <w:rPr>
          <w:rFonts w:ascii="Arial Unicode MS" w:cs="Arial Unicode MS" w:eastAsia="Arial Unicode MS" w:hAnsi="Arial Unicode MS"/>
          <w:rtl w:val="0"/>
        </w:rPr>
        <w:t xml:space="preserve">境</w:t>
      </w:r>
      <w:r w:rsidDel="00000000" w:rsidR="00000000" w:rsidRPr="00000000">
        <w:rPr>
          <w:rFonts w:ascii="Arial Unicode MS" w:cs="Arial Unicode MS" w:eastAsia="Arial Unicode MS" w:hAnsi="Arial Unicode MS"/>
          <w:rtl w:val="0"/>
        </w:rPr>
        <w:t xml:space="preserve">當</w:t>
      </w:r>
      <w:r w:rsidDel="00000000" w:rsidR="00000000" w:rsidRPr="00000000">
        <w:rPr>
          <w:rFonts w:ascii="Arial Unicode MS" w:cs="Arial Unicode MS" w:eastAsia="Arial Unicode MS" w:hAnsi="Arial Unicode MS"/>
          <w:rtl w:val="0"/>
        </w:rPr>
        <w:t xml:space="preserve">中的那些沒必要的作法，給世間帶來更多的煩惱和痛苦的那些做法，當然更不能做。所以說，心清淨則一切清淨，心染污的時候，你的身語都會受到染污。所以，在一個人身上也是一樣，心淨則身淨。如果僅僅守護某一種看起來很高的戒，就是看起來持戒的狀態，但是，主要的，如果心不持戒的話還是有差別。比如說提婆達多，他當時提出來的那些觀念，其實比佛教徒更嚴格，就是不食這個、不吃那個、包括鹽啊什麼，不接觸，連三淨肉也不吃，不住在房舍當中，要住在路邊啊、就是野外啊，更苦行啊，這種，看起來他好像做的更徹底，但是這些又走另外一個極端。所以，最主要是守護心，就是心清淨的方式來做適度的身語的調整。</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Arial Unicode MS" w:cs="Arial Unicode MS" w:eastAsia="Arial Unicode MS" w:hAnsi="Arial Unicode MS"/>
          <w:rtl w:val="0"/>
        </w:rPr>
        <w:t xml:space="preserve">所以說，如果心裡面沒有菩提心的話，其他的善法就是表面的做法，都不是真正的解脫道。「華嚴經」裡面說，這裡引用索達吉堪布的解釋文裡面，就是說，「華嚴經」裡面說，這麼一句，“凡壞菩提心，造它善法者，亦為魔事業”。所以說，守護菩提心以及守持的這種菩薩戒，從細小到大，各種的成就: 生善趣、得解脫、成就正覺，這些呢，都依賴守持菩薩道，守持菩薩的戒律。</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Fonts w:ascii="Arial Unicode MS" w:cs="Arial Unicode MS" w:eastAsia="Arial Unicode MS" w:hAnsi="Arial Unicode MS"/>
          <w:rtl w:val="0"/>
        </w:rPr>
        <w:t xml:space="preserve">這裡最後一個偈頌。這兩個簡單的說就是: 「因此我應該嚴厲的觀察，防護自心處，以正知正念守護自心外，其他很多的戒、禁戒要來做什麼? 」之後這個: 「如受傷者身處擁擠、混亂的人群當中，他會謹慎照顧自己的傷口，同樣，身陷於煩惱惡緣的眾人之中，我們應該恆常以正知正念保護自己，</w:t>
      </w:r>
      <w:r w:rsidDel="00000000" w:rsidR="00000000" w:rsidRPr="00000000">
        <w:rPr>
          <w:rFonts w:ascii="Arial Unicode MS" w:cs="Arial Unicode MS" w:eastAsia="Arial Unicode MS" w:hAnsi="Arial Unicode MS"/>
          <w:rtl w:val="0"/>
        </w:rPr>
        <w:t xml:space="preserve">自心這</w:t>
      </w:r>
      <w:r w:rsidDel="00000000" w:rsidR="00000000" w:rsidRPr="00000000">
        <w:rPr>
          <w:rFonts w:ascii="Arial Unicode MS" w:cs="Arial Unicode MS" w:eastAsia="Arial Unicode MS" w:hAnsi="Arial Unicode MS"/>
          <w:rtl w:val="0"/>
        </w:rPr>
        <w:t xml:space="preserve">傷口」。</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Fonts w:ascii="Arial Unicode MS" w:cs="Arial Unicode MS" w:eastAsia="Arial Unicode MS" w:hAnsi="Arial Unicode MS"/>
          <w:rtl w:val="0"/>
        </w:rPr>
        <w:t xml:space="preserve">他是用這個傷口來做一個比喻，說一個人身上有傷的話，他在混亂的人群當中，擁擠的這種狀態裡，他會很小心的去守護，不讓別人觸碰到自己的傷口，因為會很容易痛。所以，修行者也應該以這種的心，就像一個受傷的人護他的傷口那樣，在平時的時候呢，就更留意觀察自己的起心動念，包括言語舉止，包括有時候很放逸、放肆，有時候很粗魯、粗俗這些上面，就是因為心的粗俗會帶來言語舉止的這種粗魯。所以，別人對我們種種不敬的時候，你自己要保持自己的心，不要跟著別人走。</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Fonts w:ascii="Arial Unicode MS" w:cs="Arial Unicode MS" w:eastAsia="Arial Unicode MS" w:hAnsi="Arial Unicode MS"/>
          <w:rtl w:val="0"/>
        </w:rPr>
        <w:t xml:space="preserve">所以今天可能說多了一些，時間已經過了。那我們沒有時間做安住，但是，可能坐三分鐘吧！(16：50~18：30 安住) </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所以，很關鍵的是說，有時候我們不能夠僅僅看別人的身語。我們很難僅僅是看身語來判斷別人的動機，所以佛弟子儘量不給別人，怎麼講呢，就是在人格上面的攻擊啊、侮辱啊，別人</w:t>
      </w:r>
      <w:r w:rsidDel="00000000" w:rsidR="00000000" w:rsidRPr="00000000">
        <w:rPr>
          <w:rFonts w:ascii="Arial Unicode MS" w:cs="Arial Unicode MS" w:eastAsia="Arial Unicode MS" w:hAnsi="Arial Unicode MS"/>
          <w:rtl w:val="0"/>
        </w:rPr>
        <w:t xml:space="preserve">不</w:t>
      </w:r>
      <w:r w:rsidDel="00000000" w:rsidR="00000000" w:rsidRPr="00000000">
        <w:rPr>
          <w:rFonts w:ascii="Arial Unicode MS" w:cs="Arial Unicode MS" w:eastAsia="Arial Unicode MS" w:hAnsi="Arial Unicode MS"/>
          <w:rtl w:val="0"/>
        </w:rPr>
        <w:t xml:space="preserve">認識</w:t>
      </w:r>
      <w:r w:rsidDel="00000000" w:rsidR="00000000" w:rsidRPr="00000000">
        <w:rPr>
          <w:rFonts w:ascii="Arial Unicode MS" w:cs="Arial Unicode MS" w:eastAsia="Arial Unicode MS" w:hAnsi="Arial Unicode MS"/>
          <w:rtl w:val="0"/>
        </w:rPr>
        <w:t xml:space="preserve">你，你很不喜歡的人，都不要做這種事情，也不要就是盲目的給別人判斷，說是，他的動機是這個，他的動機是那個，或者是說別人，他是這麼想的，那個人是那麼想的，這樣很難說。所以調伏自己的心，經常觀照自己的心，不猜別人的動機，也不給別人扣帽子，給別人亂</w:t>
      </w:r>
      <w:r w:rsidDel="00000000" w:rsidR="00000000" w:rsidRPr="00000000">
        <w:rPr>
          <w:rFonts w:ascii="Arial Unicode MS" w:cs="Arial Unicode MS" w:eastAsia="Arial Unicode MS" w:hAnsi="Arial Unicode MS"/>
          <w:rtl w:val="0"/>
        </w:rPr>
        <w:t xml:space="preserve">定</w:t>
      </w:r>
      <w:r w:rsidDel="00000000" w:rsidR="00000000" w:rsidRPr="00000000">
        <w:rPr>
          <w:rFonts w:ascii="Arial Unicode MS" w:cs="Arial Unicode MS" w:eastAsia="Arial Unicode MS" w:hAnsi="Arial Unicode MS"/>
          <w:rtl w:val="0"/>
        </w:rPr>
        <w:t xml:space="preserve">性</w:t>
      </w:r>
      <w:r w:rsidDel="00000000" w:rsidR="00000000" w:rsidRPr="00000000">
        <w:rPr>
          <w:rFonts w:ascii="Arial Unicode MS" w:cs="Arial Unicode MS" w:eastAsia="Arial Unicode MS" w:hAnsi="Arial Unicode MS"/>
          <w:rtl w:val="0"/>
        </w:rPr>
        <w:t xml:space="preserve">啊</w:t>
      </w:r>
      <w:r w:rsidDel="00000000" w:rsidR="00000000" w:rsidRPr="00000000">
        <w:rPr>
          <w:rFonts w:ascii="Arial Unicode MS" w:cs="Arial Unicode MS" w:eastAsia="Arial Unicode MS" w:hAnsi="Arial Unicode MS"/>
          <w:rtl w:val="0"/>
        </w:rPr>
        <w:t xml:space="preserve">，這些社會當中比較惡劣的一些作法，這些不能做。</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Fonts w:ascii="Arial Unicode MS" w:cs="Arial Unicode MS" w:eastAsia="Arial Unicode MS" w:hAnsi="Arial Unicode MS"/>
          <w:rtl w:val="0"/>
        </w:rPr>
        <w:t xml:space="preserve">最後唸一下菩薩戒軌：</w:t>
      </w:r>
    </w:p>
    <w:p w:rsidR="00000000" w:rsidDel="00000000" w:rsidP="00000000" w:rsidRDefault="00000000" w:rsidRPr="00000000" w14:paraId="00000036">
      <w:pPr>
        <w:spacing w:line="360" w:lineRule="auto"/>
        <w:rPr/>
      </w:pPr>
      <w:r w:rsidDel="00000000" w:rsidR="00000000" w:rsidRPr="00000000">
        <w:rPr>
          <w:rtl w:val="0"/>
        </w:rPr>
        <w:t xml:space="preserve"> </w:t>
      </w:r>
    </w:p>
    <w:p w:rsidR="00000000" w:rsidDel="00000000" w:rsidP="00000000" w:rsidRDefault="00000000" w:rsidRPr="00000000" w14:paraId="00000037">
      <w:pPr>
        <w:spacing w:line="360" w:lineRule="auto"/>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p>
    <w:p w:rsidR="00000000" w:rsidDel="00000000" w:rsidP="00000000" w:rsidRDefault="00000000" w:rsidRPr="00000000" w14:paraId="00000038">
      <w:pPr>
        <w:spacing w:line="360" w:lineRule="auto"/>
        <w:rPr/>
      </w:pPr>
      <w:r w:rsidDel="00000000" w:rsidR="00000000" w:rsidRPr="00000000">
        <w:rPr>
          <w:rtl w:val="0"/>
        </w:rPr>
        <w:t xml:space="preserve"> </w:t>
      </w:r>
    </w:p>
    <w:p w:rsidR="00000000" w:rsidDel="00000000" w:rsidP="00000000" w:rsidRDefault="00000000" w:rsidRPr="00000000" w14:paraId="00000039">
      <w:pPr>
        <w:spacing w:line="360" w:lineRule="auto"/>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3A">
      <w:pPr>
        <w:spacing w:line="36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然後，發四無量心以及六度、</w:t>
      </w:r>
      <w:r w:rsidDel="00000000" w:rsidR="00000000" w:rsidRPr="00000000">
        <w:rPr>
          <w:rFonts w:ascii="Arial Unicode MS" w:cs="Arial Unicode MS" w:eastAsia="Arial Unicode MS" w:hAnsi="Arial Unicode MS"/>
          <w:rtl w:val="0"/>
        </w:rPr>
        <w:t xml:space="preserve">十善的願，</w:t>
      </w:r>
      <w:r w:rsidDel="00000000" w:rsidR="00000000" w:rsidRPr="00000000">
        <w:rPr>
          <w:rFonts w:ascii="Arial Unicode MS" w:cs="Arial Unicode MS" w:eastAsia="Arial Unicode MS" w:hAnsi="Arial Unicode MS"/>
          <w:rtl w:val="0"/>
        </w:rPr>
        <w:t xml:space="preserve">願心、行為的這種，就是承諾，然後再願行</w:t>
      </w:r>
      <w:r w:rsidDel="00000000" w:rsidR="00000000" w:rsidRPr="00000000">
        <w:rPr>
          <w:rFonts w:ascii="Arial Unicode MS" w:cs="Arial Unicode MS" w:eastAsia="Arial Unicode MS" w:hAnsi="Arial Unicode MS"/>
          <w:rtl w:val="0"/>
        </w:rPr>
        <w:t xml:space="preserve">和合</w:t>
      </w:r>
      <w:r w:rsidDel="00000000" w:rsidR="00000000" w:rsidRPr="00000000">
        <w:rPr>
          <w:rFonts w:ascii="Arial Unicode MS" w:cs="Arial Unicode MS" w:eastAsia="Arial Unicode MS" w:hAnsi="Arial Unicode MS"/>
          <w:rtl w:val="0"/>
        </w:rPr>
        <w:t xml:space="preserve">的這種方式。</w:t>
      </w:r>
    </w:p>
    <w:p w:rsidR="00000000" w:rsidDel="00000000" w:rsidP="00000000" w:rsidRDefault="00000000" w:rsidRPr="00000000" w14:paraId="0000003C">
      <w:pPr>
        <w:spacing w:line="360" w:lineRule="auto"/>
        <w:rPr/>
      </w:pPr>
      <w:r w:rsidDel="00000000" w:rsidR="00000000" w:rsidRPr="00000000">
        <w:rPr>
          <w:rtl w:val="0"/>
        </w:rPr>
        <w:t xml:space="preserve"> </w:t>
      </w:r>
    </w:p>
    <w:p w:rsidR="00000000" w:rsidDel="00000000" w:rsidP="00000000" w:rsidRDefault="00000000" w:rsidRPr="00000000" w14:paraId="0000003D">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如是為利生，我發菩提心，復於諸學處，次第勤修學。(三遍)</w:t>
      </w:r>
    </w:p>
    <w:p w:rsidR="00000000" w:rsidDel="00000000" w:rsidP="00000000" w:rsidRDefault="00000000" w:rsidRPr="00000000" w14:paraId="0000003F">
      <w:pPr>
        <w:spacing w:line="360" w:lineRule="auto"/>
        <w:rPr/>
      </w:pPr>
      <w:r w:rsidDel="00000000" w:rsidR="00000000" w:rsidRPr="00000000">
        <w:rPr>
          <w:rtl w:val="0"/>
        </w:rPr>
        <w:t xml:space="preserve"> </w:t>
      </w:r>
    </w:p>
    <w:p w:rsidR="00000000" w:rsidDel="00000000" w:rsidP="00000000" w:rsidRDefault="00000000" w:rsidRPr="00000000" w14:paraId="00000040">
      <w:pPr>
        <w:spacing w:line="360" w:lineRule="auto"/>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41">
      <w:pPr>
        <w:spacing w:line="360" w:lineRule="auto"/>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43">
      <w:pPr>
        <w:spacing w:line="360" w:lineRule="auto"/>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44">
      <w:pPr>
        <w:spacing w:line="360" w:lineRule="auto"/>
        <w:rPr/>
      </w:pPr>
      <w:r w:rsidDel="00000000" w:rsidR="00000000" w:rsidRPr="00000000">
        <w:rPr>
          <w:rtl w:val="0"/>
        </w:rPr>
        <w:t xml:space="preserve"> </w:t>
      </w:r>
    </w:p>
    <w:p w:rsidR="00000000" w:rsidDel="00000000" w:rsidP="00000000" w:rsidRDefault="00000000" w:rsidRPr="00000000" w14:paraId="00000045">
      <w:pPr>
        <w:spacing w:line="360" w:lineRule="auto"/>
        <w:rPr/>
      </w:pPr>
      <w:r w:rsidDel="00000000" w:rsidR="00000000" w:rsidRPr="00000000">
        <w:rPr>
          <w:rFonts w:ascii="Arial Unicode MS" w:cs="Arial Unicode MS" w:eastAsia="Arial Unicode MS" w:hAnsi="Arial Unicode MS"/>
          <w:rtl w:val="0"/>
        </w:rPr>
        <w:t xml:space="preserve">菩提心妙寶，未生者當生，已生勿退失，輾轉益增長。</w:t>
      </w:r>
    </w:p>
    <w:p w:rsidR="00000000" w:rsidDel="00000000" w:rsidP="00000000" w:rsidRDefault="00000000" w:rsidRPr="00000000" w14:paraId="00000046">
      <w:pPr>
        <w:spacing w:line="360" w:lineRule="auto"/>
        <w:rPr/>
      </w:pPr>
      <w:r w:rsidDel="00000000" w:rsidR="00000000" w:rsidRPr="00000000">
        <w:rPr>
          <w:rFonts w:ascii="Arial Unicode MS" w:cs="Arial Unicode MS" w:eastAsia="Arial Unicode MS" w:hAnsi="Arial Unicode MS"/>
          <w:rtl w:val="0"/>
        </w:rPr>
        <w:t xml:space="preserve"> 願不捨覺心，委身菩提行，諸佛恆提攜，斷盡諸魔業。</w:t>
      </w:r>
    </w:p>
    <w:p w:rsidR="00000000" w:rsidDel="00000000" w:rsidP="00000000" w:rsidRDefault="00000000" w:rsidRPr="00000000" w14:paraId="00000047">
      <w:pPr>
        <w:spacing w:line="360" w:lineRule="auto"/>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48">
      <w:pPr>
        <w:spacing w:line="360" w:lineRule="auto"/>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49">
      <w:pPr>
        <w:spacing w:line="360" w:lineRule="auto"/>
        <w:rPr/>
      </w:pPr>
      <w:r w:rsidDel="00000000" w:rsidR="00000000" w:rsidRPr="00000000">
        <w:rPr>
          <w:rtl w:val="0"/>
        </w:rPr>
        <w:t xml:space="preserve"> </w:t>
      </w:r>
    </w:p>
    <w:p w:rsidR="00000000" w:rsidDel="00000000" w:rsidP="00000000" w:rsidRDefault="00000000" w:rsidRPr="00000000" w14:paraId="0000004A">
      <w:pPr>
        <w:spacing w:line="360" w:lineRule="auto"/>
        <w:rPr/>
      </w:pPr>
      <w:r w:rsidDel="00000000" w:rsidR="00000000" w:rsidRPr="00000000">
        <w:rPr>
          <w:rFonts w:ascii="Arial Unicode MS" w:cs="Arial Unicode MS" w:eastAsia="Arial Unicode MS" w:hAnsi="Arial Unicode MS"/>
          <w:rtl w:val="0"/>
        </w:rPr>
        <w:t xml:space="preserve">三傳上師加持入心間， 心中圓滿幻化網秘道，</w:t>
      </w:r>
    </w:p>
    <w:p w:rsidR="00000000" w:rsidDel="00000000" w:rsidP="00000000" w:rsidRDefault="00000000" w:rsidRPr="00000000" w14:paraId="0000004B">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4C">
      <w:pPr>
        <w:spacing w:line="360" w:lineRule="auto"/>
        <w:rPr/>
      </w:pPr>
      <w:r w:rsidDel="00000000" w:rsidR="00000000" w:rsidRPr="00000000">
        <w:rPr>
          <w:rtl w:val="0"/>
        </w:rPr>
        <w:t xml:space="preserve"> </w:t>
      </w:r>
    </w:p>
    <w:p w:rsidR="00000000" w:rsidDel="00000000" w:rsidP="00000000" w:rsidRDefault="00000000" w:rsidRPr="00000000" w14:paraId="0000004D">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4E">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4F">
      <w:pPr>
        <w:spacing w:line="360" w:lineRule="auto"/>
        <w:rPr/>
      </w:pPr>
      <w:r w:rsidDel="00000000" w:rsidR="00000000" w:rsidRPr="00000000">
        <w:rPr>
          <w:rtl w:val="0"/>
        </w:rPr>
        <w:t xml:space="preserve"> </w:t>
      </w:r>
    </w:p>
    <w:p w:rsidR="00000000" w:rsidDel="00000000" w:rsidP="00000000" w:rsidRDefault="00000000" w:rsidRPr="00000000" w14:paraId="00000050">
      <w:pPr>
        <w:spacing w:line="360" w:lineRule="auto"/>
        <w:rPr/>
      </w:pPr>
      <w:r w:rsidDel="00000000" w:rsidR="00000000" w:rsidRPr="00000000">
        <w:rPr>
          <w:rFonts w:ascii="Arial Unicode MS" w:cs="Arial Unicode MS" w:eastAsia="Arial Unicode MS" w:hAnsi="Arial Unicode MS"/>
          <w:rtl w:val="0"/>
        </w:rPr>
        <w:t xml:space="preserve">22：25</w:t>
      </w:r>
    </w:p>
    <w:p w:rsidR="00000000" w:rsidDel="00000000" w:rsidP="00000000" w:rsidRDefault="00000000" w:rsidRPr="00000000" w14:paraId="00000051">
      <w:pPr>
        <w:spacing w:line="360" w:lineRule="auto"/>
        <w:rPr/>
      </w:pPr>
      <w:r w:rsidDel="00000000" w:rsidR="00000000" w:rsidRPr="00000000">
        <w:rPr>
          <w:rFonts w:ascii="Arial Unicode MS" w:cs="Arial Unicode MS" w:eastAsia="Arial Unicode MS" w:hAnsi="Arial Unicode MS"/>
          <w:rtl w:val="0"/>
        </w:rPr>
        <w:t xml:space="preserve">然後以前我們說，就是有那個隆蓮法師翻譯的入行論的解釋，這個你們在網上可以找的到，還有無著賢菩薩的解釋，還有就是隆蓮法師那個翻譯是應該是 ??？</w:t>
      </w:r>
      <w:r w:rsidDel="00000000" w:rsidR="00000000" w:rsidRPr="00000000">
        <w:rPr>
          <w:sz w:val="16"/>
          <w:szCs w:val="16"/>
          <w:rtl w:val="0"/>
        </w:rPr>
        <w:t xml:space="preserve">22.50</w:t>
      </w:r>
      <w:r w:rsidDel="00000000" w:rsidR="00000000" w:rsidRPr="00000000">
        <w:rPr>
          <w:rFonts w:ascii="Arial Unicode MS" w:cs="Arial Unicode MS" w:eastAsia="Arial Unicode MS" w:hAnsi="Arial Unicode MS"/>
          <w:rtl w:val="0"/>
        </w:rPr>
        <w:t xml:space="preserve">他的一個版本。然後「</w:t>
      </w:r>
      <w:r w:rsidDel="00000000" w:rsidR="00000000" w:rsidRPr="00000000">
        <w:rPr>
          <w:rFonts w:ascii="Arial Unicode MS" w:cs="Arial Unicode MS" w:eastAsia="Arial Unicode MS" w:hAnsi="Arial Unicode MS"/>
          <w:rtl w:val="0"/>
        </w:rPr>
        <w:t xml:space="preserve">善說海」，索達吉</w:t>
      </w:r>
      <w:r w:rsidDel="00000000" w:rsidR="00000000" w:rsidRPr="00000000">
        <w:rPr>
          <w:rFonts w:ascii="Arial Unicode MS" w:cs="Arial Unicode MS" w:eastAsia="Arial Unicode MS" w:hAnsi="Arial Unicode MS"/>
          <w:rtl w:val="0"/>
        </w:rPr>
        <w:t xml:space="preserve">堪布翻譯的無著賢菩薩的這個版本。其他的版本比較多見，如果有時間可以多種版本都去翻、都聞思，如果時間不多的話，就以現在我們在微信群發的這個如石法師以及索達吉堪布他們校訂的偈頌，多看那個簡短的內容，然後大體上，儘量能夠深深的記住，這個很重要！</w:t>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Fonts w:ascii="Arial Unicode MS" w:cs="Arial Unicode MS" w:eastAsia="Arial Unicode MS" w:hAnsi="Arial Unicode MS"/>
          <w:rtl w:val="0"/>
        </w:rPr>
        <w:t xml:space="preserve">札西德勒！</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